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</w:t>
      </w:r>
      <w:proofErr w:type="spellStart"/>
      <w:r w:rsidRPr="001802D2">
        <w:rPr>
          <w:color w:val="000000"/>
          <w:sz w:val="28"/>
          <w:szCs w:val="28"/>
        </w:rPr>
        <w:t>Трефолева</w:t>
      </w:r>
      <w:proofErr w:type="spellEnd"/>
      <w:r w:rsidRPr="001802D2">
        <w:rPr>
          <w:color w:val="000000"/>
          <w:sz w:val="28"/>
          <w:szCs w:val="28"/>
        </w:rPr>
        <w:t xml:space="preserve">, д.10                 </w:t>
      </w:r>
      <w:r w:rsidR="004F5EA8">
        <w:rPr>
          <w:color w:val="000000"/>
          <w:sz w:val="28"/>
          <w:szCs w:val="28"/>
        </w:rPr>
        <w:t xml:space="preserve"> </w:t>
      </w:r>
      <w:r w:rsidR="00C77719">
        <w:rPr>
          <w:color w:val="000000"/>
          <w:sz w:val="28"/>
          <w:szCs w:val="28"/>
        </w:rPr>
        <w:t xml:space="preserve">                              10</w:t>
      </w:r>
      <w:r w:rsidRPr="001802D2">
        <w:rPr>
          <w:color w:val="000000"/>
          <w:sz w:val="28"/>
          <w:szCs w:val="28"/>
        </w:rPr>
        <w:t>.</w:t>
      </w:r>
      <w:r w:rsidR="00C77719">
        <w:rPr>
          <w:color w:val="000000"/>
          <w:sz w:val="28"/>
          <w:szCs w:val="28"/>
        </w:rPr>
        <w:t>10</w:t>
      </w:r>
      <w:r w:rsidRPr="001802D2">
        <w:rPr>
          <w:color w:val="000000"/>
          <w:sz w:val="28"/>
          <w:szCs w:val="28"/>
        </w:rPr>
        <w:t>.20</w:t>
      </w:r>
      <w:r w:rsidR="004F5EA8">
        <w:rPr>
          <w:color w:val="000000"/>
          <w:sz w:val="28"/>
          <w:szCs w:val="28"/>
        </w:rPr>
        <w:t>2</w:t>
      </w:r>
      <w:r w:rsidR="00900421">
        <w:rPr>
          <w:color w:val="000000"/>
          <w:sz w:val="28"/>
          <w:szCs w:val="28"/>
        </w:rPr>
        <w:t>2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proofErr w:type="spellStart"/>
      <w:r>
        <w:rPr>
          <w:color w:val="000000"/>
          <w:sz w:val="28"/>
          <w:szCs w:val="28"/>
        </w:rPr>
        <w:t>Мазанков</w:t>
      </w:r>
      <w:proofErr w:type="spellEnd"/>
      <w:r>
        <w:rPr>
          <w:color w:val="000000"/>
          <w:sz w:val="28"/>
          <w:szCs w:val="28"/>
        </w:rPr>
        <w:t xml:space="preserve">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 w:rsidR="00C77719">
        <w:rPr>
          <w:color w:val="000000"/>
          <w:sz w:val="28"/>
          <w:szCs w:val="28"/>
        </w:rPr>
        <w:t xml:space="preserve">, </w:t>
      </w:r>
      <w:proofErr w:type="gramStart"/>
      <w:r w:rsidR="00C77719">
        <w:rPr>
          <w:color w:val="000000"/>
          <w:sz w:val="28"/>
          <w:szCs w:val="28"/>
        </w:rPr>
        <w:t>Голубев</w:t>
      </w:r>
      <w:proofErr w:type="gramEnd"/>
      <w:r w:rsidR="00C77719">
        <w:rPr>
          <w:color w:val="000000"/>
          <w:sz w:val="28"/>
          <w:szCs w:val="28"/>
        </w:rPr>
        <w:t xml:space="preserve"> Е.А.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C77719" w:rsidRPr="008803DF" w:rsidRDefault="004F5EA8" w:rsidP="00C777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77719" w:rsidRPr="008803DF">
        <w:rPr>
          <w:sz w:val="28"/>
          <w:szCs w:val="28"/>
        </w:rPr>
        <w:t>Об участии в</w:t>
      </w:r>
      <w:r w:rsidR="00C77719">
        <w:rPr>
          <w:sz w:val="28"/>
          <w:szCs w:val="28"/>
        </w:rPr>
        <w:t>о</w:t>
      </w:r>
      <w:r w:rsidR="00C77719" w:rsidRPr="008803DF">
        <w:rPr>
          <w:sz w:val="28"/>
          <w:szCs w:val="28"/>
        </w:rPr>
        <w:t xml:space="preserve"> </w:t>
      </w:r>
      <w:r w:rsidR="00C77719">
        <w:rPr>
          <w:sz w:val="28"/>
          <w:szCs w:val="28"/>
        </w:rPr>
        <w:t>2</w:t>
      </w:r>
      <w:r w:rsidR="00C77719" w:rsidRPr="008803DF">
        <w:rPr>
          <w:sz w:val="28"/>
          <w:szCs w:val="28"/>
        </w:rPr>
        <w:t xml:space="preserve"> этапе Всероссийской </w:t>
      </w:r>
      <w:proofErr w:type="spellStart"/>
      <w:r w:rsidR="00C77719" w:rsidRPr="008803DF">
        <w:rPr>
          <w:sz w:val="28"/>
          <w:szCs w:val="28"/>
        </w:rPr>
        <w:t>антинаркотической</w:t>
      </w:r>
      <w:proofErr w:type="spellEnd"/>
      <w:r w:rsidR="00C77719" w:rsidRPr="008803DF">
        <w:rPr>
          <w:sz w:val="28"/>
          <w:szCs w:val="28"/>
        </w:rPr>
        <w:t xml:space="preserve"> акции «Сообщи, где торгуют смертью»</w:t>
      </w:r>
    </w:p>
    <w:p w:rsidR="00C77719" w:rsidRPr="00933BB4" w:rsidRDefault="00C77719" w:rsidP="00C77719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C77719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Pr="006C372F">
        <w:rPr>
          <w:sz w:val="28"/>
          <w:szCs w:val="28"/>
        </w:rPr>
        <w:t>Голубев</w:t>
      </w:r>
      <w:r>
        <w:rPr>
          <w:sz w:val="28"/>
          <w:szCs w:val="28"/>
        </w:rPr>
        <w:t>а</w:t>
      </w:r>
      <w:proofErr w:type="spellEnd"/>
      <w:r w:rsidRPr="006C372F">
        <w:rPr>
          <w:sz w:val="28"/>
          <w:szCs w:val="28"/>
        </w:rPr>
        <w:t xml:space="preserve"> Е.А., начальник</w:t>
      </w:r>
      <w:r>
        <w:rPr>
          <w:sz w:val="28"/>
          <w:szCs w:val="28"/>
        </w:rPr>
        <w:t>а</w:t>
      </w:r>
      <w:r w:rsidRPr="006C372F">
        <w:rPr>
          <w:sz w:val="28"/>
          <w:szCs w:val="28"/>
        </w:rPr>
        <w:t xml:space="preserve"> Отделения Министерства внутренних дел России по </w:t>
      </w:r>
      <w:proofErr w:type="spellStart"/>
      <w:r w:rsidRPr="006C372F">
        <w:rPr>
          <w:sz w:val="28"/>
          <w:szCs w:val="28"/>
        </w:rPr>
        <w:t>Любимскому</w:t>
      </w:r>
      <w:proofErr w:type="spellEnd"/>
      <w:r w:rsidRPr="006C372F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, Степанову А.П., главного специалиста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района, ответственного секретаря территориальной комиссии по делам несовершеннолетних и защите их прав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«Об участии во 2 этапе Всероссийской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акции «Сообщи, где торгуют смертью»</w:t>
      </w:r>
    </w:p>
    <w:p w:rsidR="00C77719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77719" w:rsidRPr="008803DF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803DF">
        <w:rPr>
          <w:sz w:val="28"/>
          <w:szCs w:val="28"/>
        </w:rPr>
        <w:t>Информацию докладчиков принять к сведению.</w:t>
      </w:r>
    </w:p>
    <w:p w:rsidR="00C77719" w:rsidRPr="008803DF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803DF">
        <w:rPr>
          <w:sz w:val="28"/>
          <w:szCs w:val="28"/>
        </w:rPr>
        <w:t xml:space="preserve">Рекомендовать Отделению Министерства внутренних дел России по </w:t>
      </w:r>
      <w:proofErr w:type="spellStart"/>
      <w:r w:rsidRPr="008803DF">
        <w:rPr>
          <w:sz w:val="28"/>
          <w:szCs w:val="28"/>
        </w:rPr>
        <w:t>Любимскому</w:t>
      </w:r>
      <w:proofErr w:type="spellEnd"/>
      <w:r w:rsidRPr="008803DF">
        <w:rPr>
          <w:sz w:val="28"/>
          <w:szCs w:val="28"/>
        </w:rPr>
        <w:t xml:space="preserve"> району совместно с Территориальной комиссией по делам несовершеннолетних и защите их прав </w:t>
      </w:r>
      <w:proofErr w:type="spellStart"/>
      <w:r w:rsidRPr="008803DF">
        <w:rPr>
          <w:sz w:val="28"/>
          <w:szCs w:val="28"/>
        </w:rPr>
        <w:t>Любимского</w:t>
      </w:r>
      <w:proofErr w:type="spellEnd"/>
      <w:r w:rsidRPr="008803DF">
        <w:rPr>
          <w:sz w:val="28"/>
          <w:szCs w:val="28"/>
        </w:rPr>
        <w:t xml:space="preserve"> муниципального района </w:t>
      </w:r>
      <w:r w:rsidRPr="008803DF">
        <w:rPr>
          <w:sz w:val="28"/>
          <w:szCs w:val="28"/>
        </w:rPr>
        <w:lastRenderedPageBreak/>
        <w:t xml:space="preserve">обеспечить участие во Всероссийской </w:t>
      </w:r>
      <w:proofErr w:type="spellStart"/>
      <w:r w:rsidRPr="008803DF">
        <w:rPr>
          <w:sz w:val="28"/>
          <w:szCs w:val="28"/>
        </w:rPr>
        <w:t>антинаркотической</w:t>
      </w:r>
      <w:proofErr w:type="spellEnd"/>
      <w:r w:rsidRPr="008803DF">
        <w:rPr>
          <w:sz w:val="28"/>
          <w:szCs w:val="28"/>
        </w:rPr>
        <w:t xml:space="preserve"> акции «Сообщи, где торгуют смертью!» </w:t>
      </w:r>
    </w:p>
    <w:p w:rsidR="00C77719" w:rsidRPr="008803DF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803DF">
        <w:rPr>
          <w:sz w:val="28"/>
          <w:szCs w:val="28"/>
        </w:rPr>
        <w:t xml:space="preserve">Рекомендовать Территориальной комиссии по делам несовершеннолетних и защите их прав </w:t>
      </w:r>
      <w:proofErr w:type="spellStart"/>
      <w:r w:rsidRPr="008803DF">
        <w:rPr>
          <w:sz w:val="28"/>
          <w:szCs w:val="28"/>
        </w:rPr>
        <w:t>Любимского</w:t>
      </w:r>
      <w:proofErr w:type="spellEnd"/>
      <w:r w:rsidRPr="008803DF">
        <w:rPr>
          <w:sz w:val="28"/>
          <w:szCs w:val="28"/>
        </w:rPr>
        <w:t xml:space="preserve"> муниципального района:  </w:t>
      </w:r>
    </w:p>
    <w:p w:rsidR="00C77719" w:rsidRPr="009A031B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>1.3.1. О</w:t>
      </w:r>
      <w:r w:rsidRPr="009A031B">
        <w:rPr>
          <w:sz w:val="28"/>
          <w:szCs w:val="28"/>
        </w:rPr>
        <w:t>беспечить круглосуточную работу телефона доверия</w:t>
      </w:r>
      <w:r>
        <w:rPr>
          <w:sz w:val="28"/>
          <w:szCs w:val="28"/>
        </w:rPr>
        <w:t xml:space="preserve"> в период проведения акции</w:t>
      </w:r>
    </w:p>
    <w:p w:rsidR="00C77719" w:rsidRDefault="00C77719" w:rsidP="00C77719">
      <w:pPr>
        <w:jc w:val="both"/>
        <w:rPr>
          <w:sz w:val="28"/>
          <w:szCs w:val="28"/>
        </w:rPr>
      </w:pPr>
      <w:r>
        <w:rPr>
          <w:sz w:val="28"/>
          <w:szCs w:val="28"/>
        </w:rPr>
        <w:t>1.3.2. И</w:t>
      </w:r>
      <w:r w:rsidRPr="009A031B">
        <w:rPr>
          <w:sz w:val="28"/>
          <w:szCs w:val="28"/>
        </w:rPr>
        <w:t>нформацию о проведении акции опубликова</w:t>
      </w:r>
      <w:r>
        <w:rPr>
          <w:sz w:val="28"/>
          <w:szCs w:val="28"/>
        </w:rPr>
        <w:t>ть в районной газете «Наш край» и на сайте Администрации района.</w:t>
      </w:r>
    </w:p>
    <w:p w:rsidR="00C77719" w:rsidRDefault="00C77719" w:rsidP="00C77719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октябрь 2022 года</w:t>
      </w:r>
    </w:p>
    <w:p w:rsidR="00584371" w:rsidRDefault="00584371" w:rsidP="00C77719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 w:rsidSect="00B6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906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4371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421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4BC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77719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2020-11-10T10:44:00Z</dcterms:created>
  <dcterms:modified xsi:type="dcterms:W3CDTF">2023-05-03T07:35:00Z</dcterms:modified>
</cp:coreProperties>
</file>